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AE" w:rsidRDefault="00137743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1988819</wp:posOffset>
            </wp:positionH>
            <wp:positionV relativeFrom="paragraph">
              <wp:posOffset>-499106</wp:posOffset>
            </wp:positionV>
            <wp:extent cx="2190746" cy="2085975"/>
            <wp:effectExtent l="0" t="0" r="4" b="952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46" cy="2085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19AE" w:rsidRDefault="00D719AE">
      <w:pPr>
        <w:jc w:val="center"/>
      </w:pPr>
    </w:p>
    <w:p w:rsidR="00D719AE" w:rsidRDefault="00D719AE"/>
    <w:p w:rsidR="00D719AE" w:rsidRDefault="00D719AE"/>
    <w:p w:rsidR="00E54DCA" w:rsidRDefault="00E54DCA" w:rsidP="00E54DCA">
      <w:pPr>
        <w:jc w:val="center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KULTURNÍ KOMISE OBCE LEDCE</w:t>
      </w:r>
      <w:bookmarkStart w:id="0" w:name="_GoBack"/>
      <w:bookmarkEnd w:id="0"/>
    </w:p>
    <w:p w:rsidR="00E54DCA" w:rsidRDefault="00E54DCA" w:rsidP="00E54DCA">
      <w:pPr>
        <w:jc w:val="center"/>
        <w:rPr>
          <w:b/>
          <w:color w:val="002060"/>
          <w:sz w:val="72"/>
          <w:szCs w:val="72"/>
        </w:rPr>
      </w:pPr>
      <w:r w:rsidRPr="00D56110">
        <w:rPr>
          <w:noProof/>
          <w:color w:val="002060"/>
          <w:lang w:eastAsia="cs-CZ"/>
        </w:rPr>
        <w:drawing>
          <wp:anchor distT="0" distB="0" distL="114300" distR="114300" simplePos="0" relativeHeight="251663360" behindDoc="1" locked="0" layoutInCell="1" allowOverlap="1" wp14:anchorId="781555D4" wp14:editId="658AA51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200736" cy="3248025"/>
            <wp:effectExtent l="0" t="0" r="0" b="0"/>
            <wp:wrapNone/>
            <wp:docPr id="2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36" cy="3248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72"/>
          <w:szCs w:val="72"/>
        </w:rPr>
        <w:t>Z DŮVODU STÁVAJÍCÍ EPIDEMIOLOGICKÉ SITUACE</w:t>
      </w:r>
    </w:p>
    <w:p w:rsidR="00E54DCA" w:rsidRDefault="00E54DCA" w:rsidP="00E54DCA">
      <w:pPr>
        <w:jc w:val="center"/>
        <w:rPr>
          <w:color w:val="002060"/>
          <w:sz w:val="24"/>
          <w:szCs w:val="24"/>
        </w:rPr>
      </w:pPr>
      <w:r>
        <w:rPr>
          <w:noProof/>
          <w:color w:val="7030A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480695</wp:posOffset>
            </wp:positionV>
            <wp:extent cx="6209536" cy="4695825"/>
            <wp:effectExtent l="0" t="0" r="0" b="0"/>
            <wp:wrapNone/>
            <wp:docPr id="4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898" cy="47021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56110">
        <w:rPr>
          <w:b/>
          <w:noProof/>
          <w:color w:val="00206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C65F5" wp14:editId="1210327C">
                <wp:simplePos x="0" y="0"/>
                <wp:positionH relativeFrom="column">
                  <wp:posOffset>-280670</wp:posOffset>
                </wp:positionH>
                <wp:positionV relativeFrom="paragraph">
                  <wp:posOffset>644525</wp:posOffset>
                </wp:positionV>
                <wp:extent cx="6476365" cy="1438275"/>
                <wp:effectExtent l="0" t="400050" r="0" b="390525"/>
                <wp:wrapNone/>
                <wp:docPr id="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D719AE" w:rsidRPr="00D56110" w:rsidRDefault="00137743">
                            <w:pPr>
                              <w:tabs>
                                <w:tab w:val="left" w:pos="5420"/>
                              </w:tabs>
                              <w:jc w:val="center"/>
                              <w:rPr>
                                <w:b/>
                                <w:color w:val="00B0F0"/>
                                <w:sz w:val="144"/>
                                <w:szCs w:val="144"/>
                                <w14:shadow w14:blurRad="12623" w14:dist="37630" w14:dir="2700000" w14:sx="100000" w14:sy="100000" w14:kx="0" w14:ky="0" w14:algn="b">
                                  <w14:srgbClr w14:val="4472C4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6110">
                              <w:rPr>
                                <w:b/>
                                <w:color w:val="00B0F0"/>
                                <w:sz w:val="144"/>
                                <w:szCs w:val="144"/>
                                <w14:shadow w14:blurRad="12623" w14:dist="37630" w14:dir="2700000" w14:sx="100000" w14:sy="100000" w14:kx="0" w14:ky="0" w14:algn="b">
                                  <w14:srgbClr w14:val="4472C4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DĚTSKÝ DEN</w:t>
                            </w:r>
                          </w:p>
                          <w:p w:rsidR="00D719AE" w:rsidRDefault="00D719AE">
                            <w:pPr>
                              <w:tabs>
                                <w:tab w:val="left" w:pos="5420"/>
                              </w:tabs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623" w14:dist="37630" w14:dir="2700000" w14:sx="100000" w14:sy="100000" w14:kx="0" w14:ky="0" w14:algn="b">
                                  <w14:srgbClr w14:val="4472C4"/>
                                </w14:shadow>
                              </w:rPr>
                            </w:pPr>
                          </w:p>
                          <w:p w:rsidR="00D719AE" w:rsidRDefault="00D719AE">
                            <w:pPr>
                              <w:tabs>
                                <w:tab w:val="left" w:pos="5420"/>
                              </w:tabs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623" w14:dist="37630" w14:dir="2700000" w14:sx="100000" w14:sy="100000" w14:kx="0" w14:ky="0" w14:algn="b">
                                  <w14:srgbClr w14:val="4472C4"/>
                                </w14:shadow>
                              </w:rPr>
                            </w:pPr>
                          </w:p>
                          <w:p w:rsidR="00D719AE" w:rsidRDefault="00D719AE">
                            <w:pPr>
                              <w:tabs>
                                <w:tab w:val="left" w:pos="5420"/>
                              </w:tabs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623" w14:dist="37630" w14:dir="2700000" w14:sx="100000" w14:sy="100000" w14:kx="0" w14:ky="0" w14:algn="b">
                                  <w14:srgbClr w14:val="4472C4"/>
                                </w14:shadow>
                              </w:rPr>
                            </w:pPr>
                          </w:p>
                          <w:p w:rsidR="00D719AE" w:rsidRDefault="00D719AE">
                            <w:pPr>
                              <w:tabs>
                                <w:tab w:val="left" w:pos="5420"/>
                              </w:tabs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  <w14:shadow w14:blurRad="12623" w14:dist="37630" w14:dir="2700000" w14:sx="100000" w14:sy="100000" w14:kx="0" w14:ky="0" w14:algn="b">
                                  <w14:srgbClr w14:val="4472C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C65F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2.1pt;margin-top:50.75pt;width:509.95pt;height:11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" filled="f" stroked="f">
                <v:textbox>
                  <w:txbxContent>
                    <w:p w:rsidR="00D719AE" w:rsidRPr="00D56110" w:rsidRDefault="00137743">
                      <w:pPr>
                        <w:tabs>
                          <w:tab w:val="left" w:pos="5420"/>
                        </w:tabs>
                        <w:jc w:val="center"/>
                        <w:rPr>
                          <w:b/>
                          <w:color w:val="00B0F0"/>
                          <w:sz w:val="144"/>
                          <w:szCs w:val="144"/>
                          <w14:shadow w14:blurRad="12623" w14:dist="37630" w14:dir="2700000" w14:sx="100000" w14:sy="100000" w14:kx="0" w14:ky="0" w14:algn="b">
                            <w14:srgbClr w14:val="4472C4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6110">
                        <w:rPr>
                          <w:b/>
                          <w:color w:val="00B0F0"/>
                          <w:sz w:val="144"/>
                          <w:szCs w:val="144"/>
                          <w14:shadow w14:blurRad="12623" w14:dist="37630" w14:dir="2700000" w14:sx="100000" w14:sy="100000" w14:kx="0" w14:ky="0" w14:algn="b">
                            <w14:srgbClr w14:val="4472C4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DĚTSKÝ DEN</w:t>
                      </w:r>
                    </w:p>
                    <w:p w:rsidR="00D719AE" w:rsidRDefault="00D719AE">
                      <w:pPr>
                        <w:tabs>
                          <w:tab w:val="left" w:pos="5420"/>
                        </w:tabs>
                        <w:jc w:val="center"/>
                        <w:rPr>
                          <w:b/>
                          <w:color w:val="7030A0"/>
                          <w:sz w:val="144"/>
                          <w:szCs w:val="144"/>
                          <w14:shadow w14:blurRad="12623" w14:dist="37630" w14:dir="2700000" w14:sx="100000" w14:sy="100000" w14:kx="0" w14:ky="0" w14:algn="b">
                            <w14:srgbClr w14:val="4472C4"/>
                          </w14:shadow>
                        </w:rPr>
                      </w:pPr>
                    </w:p>
                    <w:p w:rsidR="00D719AE" w:rsidRDefault="00D719AE">
                      <w:pPr>
                        <w:tabs>
                          <w:tab w:val="left" w:pos="5420"/>
                        </w:tabs>
                        <w:jc w:val="center"/>
                        <w:rPr>
                          <w:b/>
                          <w:color w:val="7030A0"/>
                          <w:sz w:val="144"/>
                          <w:szCs w:val="144"/>
                          <w14:shadow w14:blurRad="12623" w14:dist="37630" w14:dir="2700000" w14:sx="100000" w14:sy="100000" w14:kx="0" w14:ky="0" w14:algn="b">
                            <w14:srgbClr w14:val="4472C4"/>
                          </w14:shadow>
                        </w:rPr>
                      </w:pPr>
                    </w:p>
                    <w:p w:rsidR="00D719AE" w:rsidRDefault="00D719AE">
                      <w:pPr>
                        <w:tabs>
                          <w:tab w:val="left" w:pos="5420"/>
                        </w:tabs>
                        <w:jc w:val="center"/>
                        <w:rPr>
                          <w:b/>
                          <w:color w:val="7030A0"/>
                          <w:sz w:val="144"/>
                          <w:szCs w:val="144"/>
                          <w14:shadow w14:blurRad="12623" w14:dist="37630" w14:dir="2700000" w14:sx="100000" w14:sy="100000" w14:kx="0" w14:ky="0" w14:algn="b">
                            <w14:srgbClr w14:val="4472C4"/>
                          </w14:shadow>
                        </w:rPr>
                      </w:pPr>
                    </w:p>
                    <w:p w:rsidR="00D719AE" w:rsidRDefault="00D719AE">
                      <w:pPr>
                        <w:tabs>
                          <w:tab w:val="left" w:pos="5420"/>
                        </w:tabs>
                        <w:jc w:val="center"/>
                        <w:rPr>
                          <w:b/>
                          <w:color w:val="7030A0"/>
                          <w:sz w:val="144"/>
                          <w:szCs w:val="144"/>
                          <w14:shadow w14:blurRad="12623" w14:dist="37630" w14:dir="2700000" w14:sx="100000" w14:sy="100000" w14:kx="0" w14:ky="0" w14:algn="b">
                            <w14:srgbClr w14:val="4472C4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2060"/>
          <w:sz w:val="72"/>
          <w:szCs w:val="72"/>
        </w:rPr>
        <w:t>RUŠÍ PLÁNOVANÝ</w:t>
      </w:r>
    </w:p>
    <w:p w:rsidR="00D719AE" w:rsidRDefault="00D719AE">
      <w:pPr>
        <w:rPr>
          <w:color w:val="E7E6E6"/>
        </w:rPr>
      </w:pPr>
    </w:p>
    <w:p w:rsidR="00D719AE" w:rsidRPr="00D56110" w:rsidRDefault="00D719AE" w:rsidP="00E54DCA">
      <w:pPr>
        <w:tabs>
          <w:tab w:val="left" w:pos="5420"/>
        </w:tabs>
        <w:jc w:val="center"/>
        <w:rPr>
          <w:color w:val="002060"/>
        </w:rPr>
      </w:pPr>
    </w:p>
    <w:p w:rsidR="00D719AE" w:rsidRDefault="00D719AE">
      <w:pPr>
        <w:tabs>
          <w:tab w:val="left" w:pos="5420"/>
        </w:tabs>
        <w:jc w:val="center"/>
        <w:rPr>
          <w:sz w:val="56"/>
          <w:szCs w:val="56"/>
        </w:rPr>
      </w:pPr>
    </w:p>
    <w:p w:rsidR="00D719AE" w:rsidRDefault="00D719AE" w:rsidP="00E54DCA">
      <w:pPr>
        <w:tabs>
          <w:tab w:val="left" w:pos="2160"/>
        </w:tabs>
        <w:rPr>
          <w:b/>
          <w:sz w:val="56"/>
          <w:szCs w:val="56"/>
        </w:rPr>
      </w:pPr>
    </w:p>
    <w:p w:rsidR="00D719AE" w:rsidRPr="00D56110" w:rsidRDefault="005B0BEC" w:rsidP="00AE5883">
      <w:pPr>
        <w:tabs>
          <w:tab w:val="left" w:pos="2160"/>
        </w:tabs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7</w:t>
      </w:r>
      <w:r w:rsidR="00137743" w:rsidRPr="00D56110">
        <w:rPr>
          <w:b/>
          <w:color w:val="002060"/>
          <w:sz w:val="56"/>
          <w:szCs w:val="56"/>
        </w:rPr>
        <w:t xml:space="preserve">. ČERVNA 2020 </w:t>
      </w:r>
    </w:p>
    <w:p w:rsidR="00D719AE" w:rsidRDefault="00D719AE">
      <w:pPr>
        <w:tabs>
          <w:tab w:val="left" w:pos="2160"/>
        </w:tabs>
        <w:rPr>
          <w:sz w:val="56"/>
          <w:szCs w:val="56"/>
        </w:rPr>
      </w:pPr>
    </w:p>
    <w:sectPr w:rsidR="00D719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DF" w:rsidRDefault="00240EDF">
      <w:pPr>
        <w:spacing w:after="0" w:line="240" w:lineRule="auto"/>
      </w:pPr>
      <w:r>
        <w:separator/>
      </w:r>
    </w:p>
  </w:endnote>
  <w:endnote w:type="continuationSeparator" w:id="0">
    <w:p w:rsidR="00240EDF" w:rsidRDefault="0024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DF" w:rsidRDefault="00240E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0EDF" w:rsidRDefault="00240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AE"/>
    <w:rsid w:val="00120AA7"/>
    <w:rsid w:val="00137743"/>
    <w:rsid w:val="00170178"/>
    <w:rsid w:val="00240EDF"/>
    <w:rsid w:val="002B72C1"/>
    <w:rsid w:val="005B0BEC"/>
    <w:rsid w:val="005C1C85"/>
    <w:rsid w:val="00AE5883"/>
    <w:rsid w:val="00D56110"/>
    <w:rsid w:val="00D719AE"/>
    <w:rsid w:val="00E54DCA"/>
    <w:rsid w:val="00F2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8BF6E-CF9D-4023-B8DC-BD607DE6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110"/>
  </w:style>
  <w:style w:type="paragraph" w:styleId="Zpat">
    <w:name w:val="footer"/>
    <w:basedOn w:val="Normln"/>
    <w:link w:val="ZpatChar"/>
    <w:uiPriority w:val="99"/>
    <w:unhideWhenUsed/>
    <w:rsid w:val="00D5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110"/>
  </w:style>
  <w:style w:type="character" w:styleId="Hypertextovodkaz">
    <w:name w:val="Hyperlink"/>
    <w:basedOn w:val="Standardnpsmoodstavce"/>
    <w:uiPriority w:val="99"/>
    <w:unhideWhenUsed/>
    <w:rsid w:val="00D561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362F-77DD-44DA-B57D-7C77E806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Burantová</dc:creator>
  <dc:description/>
  <cp:lastModifiedBy>obecledce@seznam.cz</cp:lastModifiedBy>
  <cp:revision>2</cp:revision>
  <cp:lastPrinted>2020-03-02T16:18:00Z</cp:lastPrinted>
  <dcterms:created xsi:type="dcterms:W3CDTF">2020-04-20T09:53:00Z</dcterms:created>
  <dcterms:modified xsi:type="dcterms:W3CDTF">2020-04-20T09:53:00Z</dcterms:modified>
</cp:coreProperties>
</file>